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会员基本信息汇总表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</w:p>
    <w:tbl>
      <w:tblPr>
        <w:tblStyle w:val="5"/>
        <w:tblpPr w:leftFromText="180" w:rightFromText="180" w:vertAnchor="page" w:horzAnchor="page" w:tblpX="1815" w:tblpY="3708"/>
        <w:tblOverlap w:val="never"/>
        <w:tblW w:w="8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10"/>
        <w:gridCol w:w="3210"/>
        <w:gridCol w:w="1350"/>
        <w:gridCol w:w="1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职位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41A1"/>
    <w:rsid w:val="03E106AC"/>
    <w:rsid w:val="062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2020-08-06T03:25:00Z</dcterms:created>
  <dc:creator>Administrator</dc:creator>
  <cp:lastModifiedBy>WPS_1484111162</cp:lastModifiedBy>
  <dcterms:modified xsi:type="dcterms:W3CDTF">2020-08-07T04:11:41Z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